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34E3">
      <w:pPr>
        <w:spacing w:line="116" w:lineRule="exact"/>
      </w:pPr>
    </w:p>
    <w:tbl>
      <w:tblPr>
        <w:tblStyle w:val="4"/>
        <w:tblW w:w="81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03"/>
        <w:gridCol w:w="1605"/>
        <w:gridCol w:w="1884"/>
        <w:gridCol w:w="2212"/>
      </w:tblGrid>
      <w:tr w14:paraId="0B6D0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8179" w:type="dxa"/>
            <w:gridSpan w:val="5"/>
            <w:vAlign w:val="center"/>
          </w:tcPr>
          <w:p w14:paraId="6635CC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120" w:lineRule="auto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甘肃东方种业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交易中心</w:t>
            </w:r>
          </w:p>
          <w:p w14:paraId="42E630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120" w:lineRule="auto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贸易商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更改签约银行卡申请表</w:t>
            </w:r>
          </w:p>
        </w:tc>
      </w:tr>
      <w:tr w14:paraId="2BD1E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78" w:type="dxa"/>
            <w:gridSpan w:val="2"/>
            <w:vAlign w:val="top"/>
          </w:tcPr>
          <w:p w14:paraId="58F3F001">
            <w:pPr>
              <w:pStyle w:val="5"/>
              <w:spacing w:before="202" w:line="219" w:lineRule="auto"/>
              <w:ind w:left="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5701" w:type="dxa"/>
            <w:gridSpan w:val="3"/>
            <w:vAlign w:val="top"/>
          </w:tcPr>
          <w:p w14:paraId="39DF3D9B">
            <w:pPr>
              <w:rPr>
                <w:rFonts w:ascii="Arial"/>
                <w:sz w:val="21"/>
              </w:rPr>
            </w:pPr>
          </w:p>
        </w:tc>
      </w:tr>
      <w:tr w14:paraId="24B0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78" w:type="dxa"/>
            <w:gridSpan w:val="2"/>
            <w:vAlign w:val="top"/>
          </w:tcPr>
          <w:p w14:paraId="30D85A63">
            <w:pPr>
              <w:pStyle w:val="5"/>
              <w:spacing w:before="214" w:line="220" w:lineRule="auto"/>
              <w:ind w:left="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账号</w:t>
            </w:r>
          </w:p>
        </w:tc>
        <w:tc>
          <w:tcPr>
            <w:tcW w:w="5701" w:type="dxa"/>
            <w:gridSpan w:val="3"/>
            <w:vAlign w:val="top"/>
          </w:tcPr>
          <w:p w14:paraId="00C5F7D8">
            <w:pPr>
              <w:rPr>
                <w:rFonts w:ascii="Arial"/>
                <w:sz w:val="21"/>
              </w:rPr>
            </w:pPr>
          </w:p>
        </w:tc>
      </w:tr>
      <w:tr w14:paraId="41705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78" w:type="dxa"/>
            <w:gridSpan w:val="2"/>
            <w:vAlign w:val="top"/>
          </w:tcPr>
          <w:p w14:paraId="1228A8AF">
            <w:pPr>
              <w:pStyle w:val="5"/>
              <w:spacing w:before="252" w:line="219" w:lineRule="auto"/>
              <w:ind w:left="65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身份证号码</w:t>
            </w:r>
          </w:p>
        </w:tc>
        <w:tc>
          <w:tcPr>
            <w:tcW w:w="5701" w:type="dxa"/>
            <w:gridSpan w:val="3"/>
            <w:vAlign w:val="top"/>
          </w:tcPr>
          <w:p w14:paraId="0AE90DF5">
            <w:pPr>
              <w:rPr>
                <w:rFonts w:ascii="Arial"/>
                <w:sz w:val="21"/>
              </w:rPr>
            </w:pPr>
          </w:p>
        </w:tc>
      </w:tr>
      <w:tr w14:paraId="49FEC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3" w:hRule="atLeast"/>
          <w:jc w:val="center"/>
        </w:trPr>
        <w:tc>
          <w:tcPr>
            <w:tcW w:w="8179" w:type="dxa"/>
            <w:gridSpan w:val="5"/>
            <w:vAlign w:val="top"/>
          </w:tcPr>
          <w:p w14:paraId="428168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40" w:lineRule="auto"/>
              <w:ind w:left="25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本人声明：</w:t>
            </w:r>
          </w:p>
          <w:p w14:paraId="0DED4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CB0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6A689E6">
            <w:pPr>
              <w:pStyle w:val="5"/>
              <w:keepNext w:val="0"/>
              <w:keepLines w:val="0"/>
              <w:pageBreakBefore w:val="0"/>
              <w:widowControl/>
              <w:tabs>
                <w:tab w:val="left" w:pos="277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本人将原签约的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single" w:color="auto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single" w:color="auto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9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银行的银行卡，银行卡号为</w:t>
            </w: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u w:val="singl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0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更改为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single" w:color="auto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pacing w:val="-11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银行的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银行卡，银行卡号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为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。</w:t>
            </w:r>
          </w:p>
          <w:p w14:paraId="03377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B8278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33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由此产生的一切后果，由本人自行承担。</w:t>
            </w:r>
          </w:p>
          <w:p w14:paraId="005D79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33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</w:pPr>
          </w:p>
          <w:p w14:paraId="25C507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33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</w:pPr>
          </w:p>
          <w:p w14:paraId="0DC33D1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33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</w:pPr>
          </w:p>
          <w:p w14:paraId="4F914CEB">
            <w:pPr>
              <w:pStyle w:val="5"/>
              <w:spacing w:before="78" w:line="219" w:lineRule="auto"/>
              <w:ind w:left="44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申请人：</w:t>
            </w:r>
          </w:p>
          <w:p w14:paraId="3EC3AF62">
            <w:pPr>
              <w:spacing w:line="25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20BB2C8">
            <w:pPr>
              <w:pStyle w:val="5"/>
              <w:spacing w:before="79" w:line="219" w:lineRule="auto"/>
              <w:jc w:val="right"/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日</w:t>
            </w:r>
          </w:p>
        </w:tc>
      </w:tr>
      <w:tr w14:paraId="44FF3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2275" w:type="dxa"/>
            <w:vAlign w:val="top"/>
          </w:tcPr>
          <w:p w14:paraId="0A5DF3DA">
            <w:pPr>
              <w:pStyle w:val="5"/>
              <w:spacing w:before="268" w:line="219" w:lineRule="auto"/>
              <w:ind w:left="6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经办人：</w:t>
            </w:r>
          </w:p>
        </w:tc>
        <w:tc>
          <w:tcPr>
            <w:tcW w:w="1808" w:type="dxa"/>
            <w:gridSpan w:val="2"/>
            <w:vAlign w:val="top"/>
          </w:tcPr>
          <w:p w14:paraId="64AE820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4" w:type="dxa"/>
            <w:vAlign w:val="top"/>
          </w:tcPr>
          <w:p w14:paraId="145FD71D">
            <w:pPr>
              <w:pStyle w:val="5"/>
              <w:spacing w:before="268" w:line="220" w:lineRule="auto"/>
              <w:ind w:left="48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审核人：</w:t>
            </w:r>
          </w:p>
        </w:tc>
        <w:tc>
          <w:tcPr>
            <w:tcW w:w="2212" w:type="dxa"/>
            <w:vAlign w:val="top"/>
          </w:tcPr>
          <w:p w14:paraId="1C9E2A4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F01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2275" w:type="dxa"/>
            <w:vAlign w:val="top"/>
          </w:tcPr>
          <w:p w14:paraId="7B5AA425">
            <w:pPr>
              <w:pStyle w:val="5"/>
              <w:spacing w:before="282" w:line="220" w:lineRule="auto"/>
              <w:ind w:left="54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受理日期：</w:t>
            </w:r>
          </w:p>
        </w:tc>
        <w:tc>
          <w:tcPr>
            <w:tcW w:w="5904" w:type="dxa"/>
            <w:gridSpan w:val="4"/>
            <w:vAlign w:val="top"/>
          </w:tcPr>
          <w:p w14:paraId="08FF233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BAA66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240" w:lineRule="auto"/>
        <w:ind w:left="0" w:firstLine="456" w:firstLineChars="200"/>
        <w:textAlignment w:val="baseline"/>
        <w:rPr>
          <w:rFonts w:ascii="Arial"/>
          <w:sz w:val="21"/>
          <w:szCs w:val="21"/>
        </w:rPr>
      </w:pPr>
      <w:bookmarkStart w:id="0" w:name="_GoBack"/>
      <w:bookmarkEnd w:id="0"/>
      <w:r>
        <w:rPr>
          <w:spacing w:val="9"/>
          <w:sz w:val="21"/>
          <w:szCs w:val="21"/>
        </w:rPr>
        <w:t>注：附身份证正反面、新换的银行卡正面复印件（需签字按手印</w:t>
      </w:r>
      <w:r>
        <w:rPr>
          <w:spacing w:val="8"/>
          <w:sz w:val="21"/>
          <w:szCs w:val="21"/>
        </w:rPr>
        <w:t>）。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NlNDY3ZWMwYzEzMDRhYTJlNDFmMTlkYzAzYzNmMzUifQ=="/>
  </w:docVars>
  <w:rsids>
    <w:rsidRoot w:val="00000000"/>
    <w:rsid w:val="05D37841"/>
    <w:rsid w:val="064F520B"/>
    <w:rsid w:val="0A013F54"/>
    <w:rsid w:val="11CF3483"/>
    <w:rsid w:val="3246489B"/>
    <w:rsid w:val="340A0022"/>
    <w:rsid w:val="492A6B14"/>
    <w:rsid w:val="53387252"/>
    <w:rsid w:val="5ABA3CA0"/>
    <w:rsid w:val="6D3E5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151</Characters>
  <TotalTime>0</TotalTime>
  <ScaleCrop>false</ScaleCrop>
  <LinksUpToDate>false</LinksUpToDate>
  <CharactersWithSpaces>243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2023-08-07T09:14:00Z</dcterms:created>
  <dc:creator>牡丹国际</dc:creator>
  <cp:lastModifiedBy>路人甲</cp:lastModifiedBy>
  <dcterms:modified xsi:type="dcterms:W3CDTF">2025-12-04T01:47:29Z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2024-01-16T09:28:07Z</vt:filetime>
  </property>
  <property fmtid="{D5CDD505-2E9C-101B-9397-08002B2CF9AE}" pid="4" name="KSOProductBuildVer">
    <vt:lpwstr>2052-12.1.0.23542</vt:lpwstr>
  </property>
  <property fmtid="{D5CDD505-2E9C-101B-9397-08002B2CF9AE}" pid="5" name="ICV">
    <vt:lpwstr>D0FBB570FF974CE885F03AB6F5887BB6_12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